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FDC5" w14:textId="77777777" w:rsidR="00895BBC" w:rsidRPr="00895BBC" w:rsidRDefault="00895BBC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  <w:r w:rsidRPr="00895BBC">
        <w:rPr>
          <w:rFonts w:ascii="Times New Roman" w:hAnsi="Times New Roman" w:cs="Times New Roman"/>
          <w:b/>
          <w:bCs/>
          <w:sz w:val="24"/>
        </w:rPr>
        <w:t xml:space="preserve">Аннотация к рабочей программе по биологии 10-11 классы. </w:t>
      </w:r>
    </w:p>
    <w:p w14:paraId="17AA088B" w14:textId="18B1D542" w:rsidR="007F10F7" w:rsidRDefault="007F10F7" w:rsidP="00895B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__</w:t>
      </w:r>
      <w:r w:rsidR="00500898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_</w:t>
      </w:r>
      <w:r w:rsidR="00500898">
        <w:rPr>
          <w:rFonts w:ascii="Times New Roman" w:hAnsi="Times New Roman" w:cs="Times New Roman"/>
          <w:sz w:val="24"/>
        </w:rPr>
        <w:t>10</w:t>
      </w:r>
      <w:r w:rsidR="00530C68">
        <w:rPr>
          <w:rFonts w:ascii="Times New Roman" w:hAnsi="Times New Roman" w:cs="Times New Roman"/>
          <w:sz w:val="24"/>
        </w:rPr>
        <w:t>-11</w:t>
      </w:r>
      <w:r w:rsidR="00500898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______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="000C7C92" w:rsidRPr="00500898">
        <w:rPr>
          <w:rFonts w:ascii="Times New Roman" w:hAnsi="Times New Roman" w:cs="Times New Roman"/>
          <w:sz w:val="24"/>
        </w:rPr>
        <w:t>среднего общего образования</w:t>
      </w:r>
      <w:r w:rsidR="00C8154A" w:rsidRPr="00500898">
        <w:rPr>
          <w:rFonts w:ascii="Times New Roman" w:hAnsi="Times New Roman" w:cs="Times New Roman"/>
          <w:sz w:val="24"/>
        </w:rPr>
        <w:t>;</w:t>
      </w:r>
      <w:r w:rsidR="00C8154A">
        <w:rPr>
          <w:rFonts w:ascii="Times New Roman" w:hAnsi="Times New Roman" w:cs="Times New Roman"/>
          <w:sz w:val="24"/>
        </w:rPr>
        <w:t xml:space="preserve"> п</w:t>
      </w:r>
      <w:r w:rsidRPr="007F10F7">
        <w:rPr>
          <w:rFonts w:ascii="Times New Roman" w:hAnsi="Times New Roman" w:cs="Times New Roman"/>
          <w:sz w:val="24"/>
        </w:rPr>
        <w:t xml:space="preserve">римерной основной образовательной программы </w:t>
      </w:r>
      <w:r w:rsidR="00500898">
        <w:rPr>
          <w:rFonts w:ascii="Times New Roman" w:hAnsi="Times New Roman" w:cs="Times New Roman"/>
          <w:sz w:val="24"/>
        </w:rPr>
        <w:t xml:space="preserve">среднего </w:t>
      </w:r>
      <w:r w:rsidRPr="007F10F7">
        <w:rPr>
          <w:rFonts w:ascii="Times New Roman" w:hAnsi="Times New Roman" w:cs="Times New Roman"/>
          <w:sz w:val="24"/>
        </w:rPr>
        <w:t>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</w:t>
      </w:r>
      <w:r w:rsidR="00500898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по биологии для общеобразовательных школ (сборник 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М.: Просвещение, 2017</w:t>
      </w:r>
      <w:r w:rsidR="00500898"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</w:t>
      </w:r>
    </w:p>
    <w:p w14:paraId="71166AF3" w14:textId="5965FBA7" w:rsidR="00C8154A" w:rsidRDefault="00C8154A" w:rsidP="0050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="00500898">
        <w:rPr>
          <w:rFonts w:ascii="Times New Roman" w:hAnsi="Times New Roman" w:cs="Times New Roman"/>
          <w:sz w:val="24"/>
        </w:rPr>
        <w:t xml:space="preserve">биологии для 10-11 классов </w:t>
      </w:r>
      <w:proofErr w:type="spellStart"/>
      <w:r w:rsidR="00500898"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="00500898"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5008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="00500898"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500898"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="00500898"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2019.</w:t>
      </w:r>
    </w:p>
    <w:p w14:paraId="5A665B72" w14:textId="4F10FA7A" w:rsidR="00500898" w:rsidRPr="00500898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биологического образования являются: </w:t>
      </w:r>
    </w:p>
    <w:p w14:paraId="23CF17BB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14:paraId="5ACE2950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14:paraId="3213CDBC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14:paraId="3CC87FD0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14:paraId="72DC1238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14:paraId="7FB3EF5E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14:paraId="371D0E5B" w14:textId="38740DA2" w:rsidR="00500898" w:rsidRDefault="00500898" w:rsidP="00500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14:paraId="0AB6ADFF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1D3DC43D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14:paraId="659E1F44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14:paraId="7E225C00" w14:textId="77777777" w:rsidR="00500898" w:rsidRPr="00241FEA" w:rsidRDefault="00500898" w:rsidP="005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14:paraId="573BE321" w14:textId="77777777" w:rsidR="00500898" w:rsidRPr="00C8154A" w:rsidRDefault="00500898" w:rsidP="005008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3CE846C" w14:textId="77777777" w:rsidR="00857942" w:rsidRPr="00241FEA" w:rsidRDefault="00C8154A" w:rsidP="0085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8">
        <w:rPr>
          <w:rFonts w:ascii="Times New Roman" w:hAnsi="Times New Roman" w:cs="Times New Roman"/>
          <w:sz w:val="24"/>
        </w:rPr>
        <w:t>Учебный предмет «__</w:t>
      </w:r>
      <w:r w:rsidR="00500898" w:rsidRPr="00530C68">
        <w:rPr>
          <w:rFonts w:ascii="Times New Roman" w:hAnsi="Times New Roman" w:cs="Times New Roman"/>
          <w:sz w:val="24"/>
        </w:rPr>
        <w:t>биология</w:t>
      </w:r>
      <w:r w:rsidRPr="00530C68">
        <w:rPr>
          <w:rFonts w:ascii="Times New Roman" w:hAnsi="Times New Roman" w:cs="Times New Roman"/>
          <w:sz w:val="24"/>
        </w:rPr>
        <w:t>_______» входит в предметную область «____</w:t>
      </w:r>
      <w:r w:rsidR="00857942" w:rsidRPr="00530C68">
        <w:rPr>
          <w:rFonts w:ascii="тимес" w:eastAsia="Times New Roman" w:hAnsi="тимес" w:cs="Times New Roman"/>
          <w:sz w:val="24"/>
          <w:szCs w:val="24"/>
          <w:lang w:eastAsia="ar-SA"/>
        </w:rPr>
        <w:t>«Естественно – научные предметы»</w:t>
      </w:r>
      <w:r w:rsidRPr="00530C68">
        <w:rPr>
          <w:rFonts w:ascii="Times New Roman" w:hAnsi="Times New Roman" w:cs="Times New Roman"/>
          <w:sz w:val="24"/>
        </w:rPr>
        <w:t xml:space="preserve">__________», является обязательным для изучения в </w:t>
      </w:r>
      <w:r w:rsidR="00857942" w:rsidRPr="00530C68">
        <w:rPr>
          <w:rFonts w:ascii="Times New Roman" w:hAnsi="Times New Roman" w:cs="Times New Roman"/>
          <w:sz w:val="24"/>
        </w:rPr>
        <w:t xml:space="preserve">10-11 </w:t>
      </w:r>
      <w:r w:rsidRPr="00530C6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857942" w:rsidRPr="00530C68">
        <w:rPr>
          <w:rFonts w:ascii="Times New Roman" w:hAnsi="Times New Roman" w:cs="Times New Roman"/>
          <w:sz w:val="24"/>
        </w:rPr>
        <w:t>68</w:t>
      </w:r>
      <w:r w:rsidRPr="00530C68">
        <w:rPr>
          <w:rFonts w:ascii="Times New Roman" w:hAnsi="Times New Roman" w:cs="Times New Roman"/>
          <w:sz w:val="24"/>
        </w:rPr>
        <w:t xml:space="preserve"> часов </w:t>
      </w:r>
      <w:r w:rsidR="00857942" w:rsidRPr="0053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34 ч (1 ч в неделю) в 10 классе, 34 ч (1 ч в неделю) в 11 классе.</w:t>
      </w:r>
      <w:r w:rsidR="00857942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2D1F62" w14:textId="7B12D9EC" w:rsidR="00C8154A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5594A">
        <w:t xml:space="preserve">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857942">
        <w:rPr>
          <w:rFonts w:ascii="Times New Roman" w:hAnsi="Times New Roman" w:cs="Times New Roman"/>
          <w:sz w:val="24"/>
        </w:rPr>
        <w:t xml:space="preserve">биологии </w:t>
      </w:r>
      <w:r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p w14:paraId="57603C69" w14:textId="77777777" w:rsidR="00530C68" w:rsidRPr="00530C68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hAnsi="Times New Roman" w:cs="Times New Roman"/>
          <w:b/>
          <w:bCs/>
          <w:sz w:val="24"/>
        </w:rPr>
        <w:t xml:space="preserve">в </w:t>
      </w:r>
      <w:r w:rsidR="00857942" w:rsidRPr="00530C68">
        <w:rPr>
          <w:rFonts w:ascii="Times New Roman" w:hAnsi="Times New Roman" w:cs="Times New Roman"/>
          <w:b/>
          <w:bCs/>
          <w:sz w:val="24"/>
        </w:rPr>
        <w:t>10</w:t>
      </w:r>
      <w:r w:rsidRPr="00530C68">
        <w:rPr>
          <w:rFonts w:ascii="Times New Roman" w:hAnsi="Times New Roman" w:cs="Times New Roman"/>
          <w:b/>
          <w:bCs/>
          <w:sz w:val="24"/>
        </w:rPr>
        <w:t xml:space="preserve"> классе</w:t>
      </w:r>
      <w:r w:rsidRPr="00530C68">
        <w:rPr>
          <w:rFonts w:ascii="Times New Roman" w:hAnsi="Times New Roman" w:cs="Times New Roman"/>
          <w:sz w:val="24"/>
        </w:rPr>
        <w:t xml:space="preserve"> …</w:t>
      </w:r>
    </w:p>
    <w:p w14:paraId="7025924F" w14:textId="58A280B5" w:rsidR="00530C68" w:rsidRPr="00530C68" w:rsidRDefault="00857942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530C68">
        <w:rPr>
          <w:rFonts w:ascii="Times New Roman" w:hAnsi="Times New Roman" w:cs="Times New Roman"/>
          <w:sz w:val="24"/>
        </w:rPr>
        <w:t xml:space="preserve"> </w:t>
      </w:r>
    </w:p>
    <w:p w14:paraId="1F81FBB8" w14:textId="4FB02930" w:rsidR="00530C68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Молекулярный уровень</w:t>
      </w:r>
    </w:p>
    <w:p w14:paraId="5B19BCC7" w14:textId="2DDFDFE6" w:rsidR="0055594A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Клеточный уровень</w:t>
      </w:r>
      <w:r w:rsidR="0055594A" w:rsidRPr="00530C68">
        <w:rPr>
          <w:rFonts w:ascii="Times New Roman" w:hAnsi="Times New Roman" w:cs="Times New Roman"/>
          <w:sz w:val="24"/>
        </w:rPr>
        <w:t>……</w:t>
      </w:r>
    </w:p>
    <w:p w14:paraId="28424E9D" w14:textId="77777777" w:rsidR="00530C68" w:rsidRPr="00530C68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  <w:r w:rsidRPr="00530C68">
        <w:rPr>
          <w:rFonts w:ascii="Times New Roman" w:hAnsi="Times New Roman" w:cs="Times New Roman"/>
          <w:b/>
          <w:bCs/>
          <w:sz w:val="24"/>
        </w:rPr>
        <w:t xml:space="preserve">в </w:t>
      </w:r>
      <w:r w:rsidR="00530C68" w:rsidRPr="00530C68">
        <w:rPr>
          <w:rFonts w:ascii="Times New Roman" w:hAnsi="Times New Roman" w:cs="Times New Roman"/>
          <w:b/>
          <w:bCs/>
          <w:sz w:val="24"/>
        </w:rPr>
        <w:t>11</w:t>
      </w:r>
      <w:r w:rsidRPr="00530C68">
        <w:rPr>
          <w:rFonts w:ascii="Times New Roman" w:hAnsi="Times New Roman" w:cs="Times New Roman"/>
          <w:b/>
          <w:bCs/>
          <w:sz w:val="24"/>
        </w:rPr>
        <w:t xml:space="preserve"> классе</w:t>
      </w:r>
    </w:p>
    <w:p w14:paraId="36E413CD" w14:textId="66D8671A" w:rsidR="00530C68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Организменный уровень</w:t>
      </w:r>
      <w:r w:rsidRPr="00530C68">
        <w:rPr>
          <w:rFonts w:ascii="Times New Roman" w:hAnsi="Times New Roman" w:cs="Times New Roman"/>
          <w:sz w:val="24"/>
        </w:rPr>
        <w:t xml:space="preserve"> </w:t>
      </w:r>
    </w:p>
    <w:p w14:paraId="0D799F03" w14:textId="77777777" w:rsidR="00530C68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Популяционно-видовой уровень</w:t>
      </w:r>
      <w:r w:rsidRPr="00530C68">
        <w:rPr>
          <w:rFonts w:ascii="Times New Roman" w:hAnsi="Times New Roman" w:cs="Times New Roman"/>
          <w:sz w:val="24"/>
        </w:rPr>
        <w:t xml:space="preserve"> </w:t>
      </w:r>
    </w:p>
    <w:p w14:paraId="53443411" w14:textId="77777777" w:rsidR="00530C68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Экосистемный уровень</w:t>
      </w:r>
      <w:r w:rsidRPr="00530C68">
        <w:rPr>
          <w:rFonts w:ascii="Times New Roman" w:hAnsi="Times New Roman" w:cs="Times New Roman"/>
          <w:sz w:val="24"/>
        </w:rPr>
        <w:t xml:space="preserve"> </w:t>
      </w:r>
    </w:p>
    <w:p w14:paraId="056C17C1" w14:textId="304B16A3" w:rsidR="0055594A" w:rsidRPr="00530C68" w:rsidRDefault="00530C68" w:rsidP="00530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Биосферный уровень</w:t>
      </w:r>
      <w:r w:rsidRPr="00530C68">
        <w:rPr>
          <w:rFonts w:ascii="Times New Roman" w:hAnsi="Times New Roman" w:cs="Times New Roman"/>
          <w:sz w:val="24"/>
        </w:rPr>
        <w:t xml:space="preserve"> </w:t>
      </w:r>
      <w:r w:rsidR="0055594A" w:rsidRPr="00530C68">
        <w:rPr>
          <w:rFonts w:ascii="Times New Roman" w:hAnsi="Times New Roman" w:cs="Times New Roman"/>
          <w:sz w:val="24"/>
        </w:rPr>
        <w:t>………</w:t>
      </w:r>
    </w:p>
    <w:p w14:paraId="212DD714" w14:textId="77777777" w:rsidR="00530C68" w:rsidRPr="00530C68" w:rsidRDefault="00C8154A" w:rsidP="00530C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  <w:r w:rsidRPr="00530C68">
        <w:rPr>
          <w:rFonts w:ascii="Times New Roman" w:hAnsi="Times New Roman" w:cs="Times New Roman"/>
          <w:b/>
          <w:bCs/>
          <w:sz w:val="24"/>
        </w:rPr>
        <w:lastRenderedPageBreak/>
        <w:t>Рабочая программа содержит следующие разделы:</w:t>
      </w:r>
    </w:p>
    <w:p w14:paraId="42118E8D" w14:textId="2F2E6036" w:rsidR="00530C68" w:rsidRPr="00530C68" w:rsidRDefault="00530C68" w:rsidP="00530C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967F9B" w14:textId="145D688A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46AA229E" w14:textId="37D52A17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07FEE1EA" w14:textId="07BC9338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14:paraId="582D91AB" w14:textId="68687D2B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14:paraId="673A27C8" w14:textId="0B96D2CF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14:paraId="3D151B9E" w14:textId="3422102A" w:rsidR="00530C68" w:rsidRPr="00241FEA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6DD14ED1" w14:textId="69769610" w:rsidR="00530C68" w:rsidRDefault="00530C68" w:rsidP="00530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613C076D" w14:textId="11C9A0A3" w:rsidR="0061624D" w:rsidRDefault="0061624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B2962C" w14:textId="76A0DD79" w:rsidR="00814769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 </w:t>
      </w:r>
    </w:p>
    <w:p w14:paraId="4E37EF00" w14:textId="4141ED8E" w:rsidR="0055594A" w:rsidRDefault="0055594A" w:rsidP="00895B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</w:t>
      </w:r>
      <w:r w:rsidR="00895BB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промежуточный</w:t>
      </w:r>
      <w:r w:rsidR="00895BBC">
        <w:rPr>
          <w:rFonts w:ascii="Times New Roman" w:hAnsi="Times New Roman" w:cs="Times New Roman"/>
          <w:sz w:val="24"/>
        </w:rPr>
        <w:t>, итоговый</w:t>
      </w:r>
      <w:r w:rsidR="00912CF2">
        <w:rPr>
          <w:rFonts w:ascii="Times New Roman" w:hAnsi="Times New Roman" w:cs="Times New Roman"/>
          <w:sz w:val="24"/>
        </w:rPr>
        <w:t>, защита проектов.</w:t>
      </w:r>
    </w:p>
    <w:sectPr w:rsid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F79FC"/>
    <w:multiLevelType w:val="hybridMultilevel"/>
    <w:tmpl w:val="2BF48062"/>
    <w:lvl w:ilvl="0" w:tplc="694E4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04"/>
    <w:rsid w:val="000C7C92"/>
    <w:rsid w:val="001D1804"/>
    <w:rsid w:val="00500898"/>
    <w:rsid w:val="00530C68"/>
    <w:rsid w:val="0055594A"/>
    <w:rsid w:val="0061624D"/>
    <w:rsid w:val="007F10F7"/>
    <w:rsid w:val="00814769"/>
    <w:rsid w:val="00857942"/>
    <w:rsid w:val="00895BBC"/>
    <w:rsid w:val="00912CF2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3BE"/>
  <w15:docId w15:val="{4C172297-CA89-4DF5-901B-A0284B69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5</cp:revision>
  <cp:lastPrinted>2019-06-21T02:51:00Z</cp:lastPrinted>
  <dcterms:created xsi:type="dcterms:W3CDTF">2021-04-26T07:10:00Z</dcterms:created>
  <dcterms:modified xsi:type="dcterms:W3CDTF">2021-05-10T08:49:00Z</dcterms:modified>
</cp:coreProperties>
</file>